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A25" w:rsidRDefault="000D6A25" w:rsidP="000D6A25">
      <w:r>
        <w:t>AVVISO PUBBLICO, PER COLLOQUIO, PER L’ASSUNZIONE A TEMPO DETERMINATO DI OPERATORE SOCIO SANITARIO- CAT.BS, EMERGENZA COVID (COD.A02) INDETTO CON DELIBERAZIONE N. 813 DEL 26/05/2020.</w:t>
      </w:r>
    </w:p>
    <w:p w:rsidR="000D6A25" w:rsidRDefault="000D6A25" w:rsidP="000D6A25"/>
    <w:p w:rsidR="000D6A25" w:rsidRDefault="000D6A25" w:rsidP="000D6A25">
      <w:r>
        <w:t xml:space="preserve">ESITO COLLOQUIO </w:t>
      </w:r>
      <w:r>
        <w:t>22/09/2020</w:t>
      </w:r>
    </w:p>
    <w:p w:rsidR="000D6A25" w:rsidRDefault="000D6A25" w:rsidP="000D6A25"/>
    <w:tbl>
      <w:tblPr>
        <w:tblW w:w="69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138"/>
        <w:gridCol w:w="1843"/>
      </w:tblGrid>
      <w:tr w:rsidR="000D6A25" w:rsidRPr="000D6A25" w:rsidTr="000D6A25">
        <w:trPr>
          <w:trHeight w:val="104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n. </w:t>
            </w:r>
          </w:p>
        </w:tc>
        <w:tc>
          <w:tcPr>
            <w:tcW w:w="4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COGNOME E NOME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VOTO 35/50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558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MATE'  ROSSELLA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601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MYRTAJ  NATASHA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602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NAE  CONSTANTA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603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NAPPI  ANNALISA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604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NARDELLA  LUIGI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605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NATALE  GERMANA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606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NEIVILLER  CRISTIANO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607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NESPOLI  ANNA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608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NESPOLI  LARA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609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NITTO  MIRKO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610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NJAKA  MUSTAFA CORNELIUS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611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NORI  MINA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612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NUARA  COSIMINA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ASSENTE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613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NUGNES  MAURIZIO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ASSENTE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614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NUNZIATA  SILVIA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615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ODOGUARDI  ANNALISA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616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OLIVA  DOMENICO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617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OLIVA  PATRIZIA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618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OREFICE  CARMELA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ASSENTE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619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OTTAIANO  DAVIDE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620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PAGLIACCIA  STEFANIA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621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PALAZZO  ELENA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ASSENTE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622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PALLADINO  FLORIANA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ASSENTE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623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PALLESCHI  SARA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624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PALLINI  LUANA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ASSENTE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625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PALLINI  MARIAPIA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ASSENTE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626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PALLOTTA  GABRIELE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N.V.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627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PALMERIO  DANIELE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628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PALOMBARO  MATTEO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629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PALOZZI  GIUSEPPINA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ASSENTE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630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PALUMBI  FABRIZIA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631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PALUMBO  CARMINE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632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PALUSCI  FRANCESCA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633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PANELLA  GRAZIANO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634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PANICO  ANNA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635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PANICO  MARIA ELISA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636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PANUNZI  GABRIELE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637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PAOLETTI  ALESSANDRO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ASSENTE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638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PAOLINI  LAURA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639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PAPAURO  RAIMONDO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</w:tr>
      <w:tr w:rsidR="000D6A25" w:rsidRPr="000D6A25" w:rsidTr="000D6A2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640</w:t>
            </w:r>
          </w:p>
        </w:tc>
        <w:tc>
          <w:tcPr>
            <w:tcW w:w="4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 xml:space="preserve"> PAPPALARDO  CRISTINA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6A25" w:rsidRPr="000D6A25" w:rsidRDefault="000D6A25" w:rsidP="000D6A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D6A25">
              <w:rPr>
                <w:rFonts w:ascii="Calibri" w:eastAsia="Times New Roman" w:hAnsi="Calibri" w:cs="Calibri"/>
                <w:color w:val="000000"/>
                <w:lang w:eastAsia="it-IT"/>
              </w:rPr>
              <w:t>40</w:t>
            </w:r>
          </w:p>
        </w:tc>
      </w:tr>
    </w:tbl>
    <w:p w:rsidR="002E6215" w:rsidRDefault="009D64E7"/>
    <w:sectPr w:rsidR="002E62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7F"/>
    <w:rsid w:val="000B5F3C"/>
    <w:rsid w:val="000D6A25"/>
    <w:rsid w:val="003A41F1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E77D"/>
  <w15:chartTrackingRefBased/>
  <w15:docId w15:val="{C34F6CCF-C7FD-4AE3-8B9F-16B19BDC7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6A25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Fucilitti Michela</dc:creator>
  <cp:keywords/>
  <dc:description/>
  <cp:lastModifiedBy>Fucilitti Michela</cp:lastModifiedBy>
  <cp:revision>2</cp:revision>
  <dcterms:created xsi:type="dcterms:W3CDTF">2020-09-22T16:40:00Z</dcterms:created>
  <dcterms:modified xsi:type="dcterms:W3CDTF">2020-09-22T16:42:00Z</dcterms:modified>
</cp:coreProperties>
</file>